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sz w:val="22"/>
          <w:szCs w:val="22"/>
        </w:rPr>
      </w:pPr>
      <w:bookmarkStart w:colFirst="0" w:colLast="0" w:name="_heading=h.gjdgxs" w:id="0"/>
      <w:bookmarkEnd w:id="0"/>
      <w:r w:rsidDel="00000000" w:rsidR="00000000" w:rsidRPr="00000000">
        <w:rPr>
          <w:sz w:val="48"/>
          <w:szCs w:val="48"/>
          <w:rtl w:val="0"/>
        </w:rPr>
        <w:t xml:space="preserve">Aswathi Sasidharan </w:t>
      </w:r>
      <w:r w:rsidDel="00000000" w:rsidR="00000000" w:rsidRPr="00000000">
        <w:rPr>
          <w:rtl w:val="0"/>
        </w:rPr>
      </w:r>
    </w:p>
    <w:p w:rsidR="00000000" w:rsidDel="00000000" w:rsidP="00000000" w:rsidRDefault="00000000" w:rsidRPr="00000000" w14:paraId="00000002">
      <w:pPr>
        <w:pStyle w:val="Subtitle"/>
        <w:keepNext w:val="0"/>
        <w:keepLines w:val="0"/>
        <w:pBdr>
          <w:top w:space="0" w:sz="0" w:val="nil"/>
          <w:left w:space="0" w:sz="0" w:val="nil"/>
          <w:bottom w:space="0" w:sz="0" w:val="nil"/>
          <w:right w:space="0" w:sz="0" w:val="nil"/>
          <w:between w:space="0" w:sz="0" w:val="nil"/>
        </w:pBdr>
        <w:rPr>
          <w:sz w:val="32"/>
          <w:szCs w:val="32"/>
        </w:rPr>
      </w:pPr>
      <w:bookmarkStart w:colFirst="0" w:colLast="0" w:name="_heading=h.30j0zll" w:id="1"/>
      <w:bookmarkEnd w:id="1"/>
      <w:r w:rsidDel="00000000" w:rsidR="00000000" w:rsidRPr="00000000">
        <w:rPr>
          <w:sz w:val="32"/>
          <w:szCs w:val="32"/>
          <w:rtl w:val="0"/>
        </w:rPr>
        <w:t xml:space="preserve">Research Scholar of Data Science |Corporate Trainer | +91 9673697446</w:t>
      </w:r>
    </w:p>
    <w:p w:rsidR="00000000" w:rsidDel="00000000" w:rsidP="00000000" w:rsidRDefault="00000000" w:rsidRPr="00000000" w14:paraId="00000003">
      <w:pPr>
        <w:rPr/>
      </w:pPr>
      <w:r w:rsidDel="00000000" w:rsidR="00000000" w:rsidRPr="00000000">
        <w:rPr>
          <w:rtl w:val="0"/>
        </w:rPr>
        <w:t xml:space="preserve">aswathisasidharan2007@gmail.com</w:t>
      </w:r>
    </w:p>
    <w:p w:rsidR="00000000" w:rsidDel="00000000" w:rsidP="00000000" w:rsidRDefault="00000000" w:rsidRPr="00000000" w14:paraId="00000004">
      <w:pPr>
        <w:rPr>
          <w:rFonts w:ascii="Quattrocento Sans" w:cs="Quattrocento Sans" w:eastAsia="Quattrocento Sans" w:hAnsi="Quattrocento Sans"/>
          <w:highlight w:val="white"/>
        </w:rPr>
      </w:pPr>
      <w:hyperlink r:id="rId7">
        <w:r w:rsidDel="00000000" w:rsidR="00000000" w:rsidRPr="00000000">
          <w:rPr>
            <w:rFonts w:ascii="Quattrocento Sans" w:cs="Quattrocento Sans" w:eastAsia="Quattrocento Sans" w:hAnsi="Quattrocento Sans"/>
            <w:color w:val="000000"/>
            <w:highlight w:val="white"/>
            <w:u w:val="none"/>
            <w:rtl w:val="0"/>
          </w:rPr>
          <w:t xml:space="preserve">www.linkedin.com/in/aswathi-sasidharan-7473642b</w:t>
        </w:r>
      </w:hyperlink>
      <w:r w:rsidDel="00000000" w:rsidR="00000000" w:rsidRPr="00000000">
        <w:rPr>
          <w:rtl w:val="0"/>
        </w:rPr>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rPr/>
      </w:pPr>
      <w:bookmarkStart w:colFirst="0" w:colLast="0" w:name="_heading=h.1fob9te" w:id="2"/>
      <w:bookmarkEnd w:id="2"/>
      <w:r w:rsidDel="00000000" w:rsidR="00000000" w:rsidRPr="00000000">
        <w:rPr>
          <w:rtl w:val="0"/>
        </w:rPr>
        <w:t xml:space="preserve">Summary</w:t>
      </w:r>
    </w:p>
    <w:p w:rsidR="00000000" w:rsidDel="00000000" w:rsidP="00000000" w:rsidRDefault="00000000" w:rsidRPr="00000000" w14:paraId="00000006">
      <w:pPr>
        <w:spacing w:before="0" w:line="240" w:lineRule="auto"/>
        <w:ind w:right="-180"/>
        <w:jc w:val="both"/>
        <w:rPr/>
      </w:pPr>
      <w:r w:rsidDel="00000000" w:rsidR="00000000" w:rsidRPr="00000000">
        <w:rPr>
          <w:rtl w:val="0"/>
        </w:rPr>
        <w:t xml:space="preserve">Engaging, Understanding, and Knowledgeable technical trainer experienced in educating seasoned employees and new hires in the field of information systems and technology. Also adept at teaching users a variety of software programs and technologies. Dynamic communicator with excellent presentation skills, able to translate complex concepts into understandable terms using creative teaching methods. Proven track record of preparing employees to produce quality work across a variety of fields.</w:t>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rPr/>
      </w:pPr>
      <w:bookmarkStart w:colFirst="0" w:colLast="0" w:name="_heading=h.3znysh7" w:id="3"/>
      <w:bookmarkEnd w:id="3"/>
      <w:r w:rsidDel="00000000" w:rsidR="00000000" w:rsidRPr="00000000">
        <w:rPr>
          <w:rtl w:val="0"/>
        </w:rPr>
        <w:t xml:space="preserve">SKILLS</w:t>
      </w:r>
    </w:p>
    <w:p w:rsidR="00000000" w:rsidDel="00000000" w:rsidP="00000000" w:rsidRDefault="00000000" w:rsidRPr="00000000" w14:paraId="00000008">
      <w:pPr>
        <w:pBdr>
          <w:top w:space="0" w:sz="0" w:val="nil"/>
          <w:left w:space="0" w:sz="0" w:val="nil"/>
          <w:bottom w:space="0" w:sz="0" w:val="nil"/>
          <w:right w:space="0" w:sz="0" w:val="nil"/>
          <w:between w:space="0" w:sz="0" w:val="nil"/>
        </w:pBdr>
        <w:rPr/>
      </w:pPr>
      <w:r w:rsidDel="00000000" w:rsidR="00000000" w:rsidRPr="00000000">
        <w:rPr>
          <w:b w:val="1"/>
          <w:color w:val="353744"/>
          <w:rtl w:val="0"/>
        </w:rPr>
        <w:t xml:space="preserve">Machine Learning:</w:t>
      </w:r>
      <w:r w:rsidDel="00000000" w:rsidR="00000000" w:rsidRPr="00000000">
        <w:rPr>
          <w:rtl w:val="0"/>
        </w:rPr>
        <w:t xml:space="preserve"> Classification, Regression, clustering, Decision Tree, Random Forest</w:t>
      </w:r>
    </w:p>
    <w:p w:rsidR="00000000" w:rsidDel="00000000" w:rsidP="00000000" w:rsidRDefault="00000000" w:rsidRPr="00000000" w14:paraId="00000009">
      <w:pPr>
        <w:pBdr>
          <w:top w:space="0" w:sz="0" w:val="nil"/>
          <w:left w:space="0" w:sz="0" w:val="nil"/>
          <w:bottom w:space="0" w:sz="0" w:val="nil"/>
          <w:right w:space="0" w:sz="0" w:val="nil"/>
          <w:between w:space="0" w:sz="0" w:val="nil"/>
        </w:pBdr>
        <w:rPr/>
      </w:pPr>
      <w:r w:rsidDel="00000000" w:rsidR="00000000" w:rsidRPr="00000000">
        <w:rPr>
          <w:b w:val="1"/>
          <w:color w:val="353744"/>
          <w:rtl w:val="0"/>
        </w:rPr>
        <w:t xml:space="preserve">Statistical Methods:</w:t>
      </w:r>
      <w:r w:rsidDel="00000000" w:rsidR="00000000" w:rsidRPr="00000000">
        <w:rPr>
          <w:b w:val="1"/>
          <w:rtl w:val="0"/>
        </w:rPr>
        <w:t xml:space="preserve"> </w:t>
      </w:r>
      <w:r w:rsidDel="00000000" w:rsidR="00000000" w:rsidRPr="00000000">
        <w:rPr>
          <w:rtl w:val="0"/>
        </w:rPr>
        <w:t xml:space="preserve">Predictive Analysis, Hypothesis Testing and Confidence Intervals, PCA and Dimensionality Reduction, Market Basket Analysis</w:t>
      </w:r>
    </w:p>
    <w:p w:rsidR="00000000" w:rsidDel="00000000" w:rsidP="00000000" w:rsidRDefault="00000000" w:rsidRPr="00000000" w14:paraId="0000000A">
      <w:pPr>
        <w:pBdr>
          <w:top w:space="0" w:sz="0" w:val="nil"/>
          <w:left w:space="0" w:sz="0" w:val="nil"/>
          <w:bottom w:space="0" w:sz="0" w:val="nil"/>
          <w:right w:space="0" w:sz="0" w:val="nil"/>
          <w:between w:space="0" w:sz="0" w:val="nil"/>
        </w:pBdr>
        <w:rPr/>
      </w:pPr>
      <w:r w:rsidDel="00000000" w:rsidR="00000000" w:rsidRPr="00000000">
        <w:rPr>
          <w:b w:val="1"/>
          <w:color w:val="353744"/>
          <w:rtl w:val="0"/>
        </w:rPr>
        <w:t xml:space="preserve">Programming Languages:</w:t>
      </w:r>
      <w:r w:rsidDel="00000000" w:rsidR="00000000" w:rsidRPr="00000000">
        <w:rPr>
          <w:rtl w:val="0"/>
        </w:rPr>
        <w:t xml:space="preserve"> Python, MATLAB with Simulink, C++, C, Data Structure</w:t>
      </w:r>
    </w:p>
    <w:p w:rsidR="00000000" w:rsidDel="00000000" w:rsidP="00000000" w:rsidRDefault="00000000" w:rsidRPr="00000000" w14:paraId="0000000B">
      <w:pPr>
        <w:pBdr>
          <w:top w:space="0" w:sz="0" w:val="nil"/>
          <w:left w:space="0" w:sz="0" w:val="nil"/>
          <w:bottom w:space="0" w:sz="0" w:val="nil"/>
          <w:right w:space="0" w:sz="0" w:val="nil"/>
          <w:between w:space="0" w:sz="0" w:val="nil"/>
        </w:pBdr>
        <w:rPr/>
      </w:pPr>
      <w:r w:rsidDel="00000000" w:rsidR="00000000" w:rsidRPr="00000000">
        <w:rPr>
          <w:b w:val="1"/>
          <w:color w:val="353744"/>
          <w:rtl w:val="0"/>
        </w:rPr>
        <w:t xml:space="preserve">Innovative Lesson Planner: </w:t>
      </w:r>
      <w:r w:rsidDel="00000000" w:rsidR="00000000" w:rsidRPr="00000000">
        <w:rPr>
          <w:color w:val="353744"/>
          <w:rtl w:val="0"/>
        </w:rPr>
        <w:t xml:space="preserve">Adept at assessing the training needs of employees at various skill levels and adjusting training programs to fit those needs.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b w:val="1"/>
          <w:rtl w:val="0"/>
        </w:rPr>
        <w:t xml:space="preserve">Excellent communication and presentation skills</w:t>
      </w:r>
      <w:r w:rsidDel="00000000" w:rsidR="00000000" w:rsidRPr="00000000">
        <w:rPr>
          <w:rtl w:val="0"/>
        </w:rPr>
        <w:t xml:space="preserve"> and ability to adapt to teaching one – on- one and presenting to large groups.</w:t>
      </w:r>
    </w:p>
    <w:p w:rsidR="00000000" w:rsidDel="00000000" w:rsidP="00000000" w:rsidRDefault="00000000" w:rsidRPr="00000000" w14:paraId="0000000D">
      <w:pPr>
        <w:pBdr>
          <w:top w:space="0" w:sz="0" w:val="nil"/>
          <w:left w:space="0" w:sz="0" w:val="nil"/>
          <w:bottom w:space="0" w:sz="0" w:val="nil"/>
          <w:right w:space="0" w:sz="0" w:val="nil"/>
          <w:between w:space="0" w:sz="0" w:val="nil"/>
        </w:pBdr>
        <w:rPr/>
      </w:pPr>
      <w:r w:rsidDel="00000000" w:rsidR="00000000" w:rsidRPr="00000000">
        <w:rPr>
          <w:b w:val="1"/>
          <w:rtl w:val="0"/>
        </w:rPr>
        <w:t xml:space="preserve">Fast Learner: </w:t>
      </w:r>
      <w:r w:rsidDel="00000000" w:rsidR="00000000" w:rsidRPr="00000000">
        <w:rPr>
          <w:rtl w:val="0"/>
        </w:rPr>
        <w:t xml:space="preserve">Able to learn new technologies quickly and pass my knowledge on to others.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pPr>
      <w:r w:rsidDel="00000000" w:rsidR="00000000" w:rsidRPr="00000000">
        <w:rPr>
          <w:b w:val="1"/>
          <w:rtl w:val="0"/>
        </w:rPr>
        <w:t xml:space="preserve">Highly organized</w:t>
      </w:r>
      <w:r w:rsidDel="00000000" w:rsidR="00000000" w:rsidRPr="00000000">
        <w:rPr>
          <w:rtl w:val="0"/>
        </w:rPr>
        <w:t xml:space="preserve"> with a keen eye for detail to keep work flowing on schedule.</w:t>
      </w:r>
    </w:p>
    <w:p w:rsidR="00000000" w:rsidDel="00000000" w:rsidP="00000000" w:rsidRDefault="00000000" w:rsidRPr="00000000" w14:paraId="0000000F">
      <w:pPr>
        <w:pStyle w:val="Heading1"/>
        <w:keepNext w:val="0"/>
        <w:keepLines w:val="0"/>
        <w:pBdr>
          <w:top w:space="0" w:sz="0" w:val="nil"/>
          <w:left w:space="0" w:sz="0" w:val="nil"/>
          <w:bottom w:space="0" w:sz="0" w:val="nil"/>
          <w:right w:space="0" w:sz="0" w:val="nil"/>
          <w:between w:space="0" w:sz="0" w:val="nil"/>
        </w:pBdr>
        <w:rPr>
          <w:color w:val="53bb84"/>
        </w:rPr>
      </w:pPr>
      <w:bookmarkStart w:colFirst="0" w:colLast="0" w:name="_heading=h.2et92p0" w:id="4"/>
      <w:bookmarkEnd w:id="4"/>
      <w:r w:rsidDel="00000000" w:rsidR="00000000" w:rsidRPr="00000000">
        <w:rPr>
          <w:rtl w:val="0"/>
        </w:rPr>
        <w:t xml:space="preserve">EXPERIENCE</w:t>
      </w:r>
      <w:r w:rsidDel="00000000" w:rsidR="00000000" w:rsidRPr="00000000">
        <w:rPr>
          <w:rtl w:val="0"/>
        </w:rPr>
      </w:r>
    </w:p>
    <w:p w:rsidR="00000000" w:rsidDel="00000000" w:rsidP="00000000" w:rsidRDefault="00000000" w:rsidRPr="00000000" w14:paraId="00000010">
      <w:pPr>
        <w:pStyle w:val="Heading2"/>
        <w:keepNext w:val="0"/>
        <w:keepLines w:val="0"/>
        <w:pBdr>
          <w:top w:space="0" w:sz="0" w:val="nil"/>
          <w:left w:space="0" w:sz="0" w:val="nil"/>
          <w:bottom w:space="0" w:sz="0" w:val="nil"/>
          <w:right w:space="0" w:sz="0" w:val="nil"/>
          <w:between w:space="0" w:sz="0" w:val="nil"/>
        </w:pBdr>
        <w:rPr>
          <w:b w:val="0"/>
          <w:i w:val="1"/>
          <w:color w:val="666666"/>
        </w:rPr>
      </w:pPr>
      <w:bookmarkStart w:colFirst="0" w:colLast="0" w:name="_heading=h.tyjcwt" w:id="5"/>
      <w:bookmarkEnd w:id="5"/>
      <w:r w:rsidDel="00000000" w:rsidR="00000000" w:rsidRPr="00000000">
        <w:rPr>
          <w:rtl w:val="0"/>
        </w:rPr>
        <w:t xml:space="preserve">Corporate Trainer, Bengaluru</w:t>
      </w:r>
      <w:r w:rsidDel="00000000" w:rsidR="00000000" w:rsidRPr="00000000">
        <w:rPr>
          <w:b w:val="0"/>
          <w:i w:val="1"/>
          <w:color w:val="666666"/>
          <w:rtl w:val="0"/>
        </w:rPr>
        <w:t xml:space="preserve"> - Freelancer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color w:val="666666"/>
          <w:sz w:val="20"/>
          <w:szCs w:val="20"/>
        </w:rPr>
      </w:pPr>
      <w:r w:rsidDel="00000000" w:rsidR="00000000" w:rsidRPr="00000000">
        <w:rPr>
          <w:color w:val="666666"/>
          <w:sz w:val="20"/>
          <w:szCs w:val="20"/>
          <w:rtl w:val="0"/>
        </w:rPr>
        <w:t xml:space="preserve">OCTOBER 2019 – PRESENT</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color w:val="666666"/>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Technical consultant to various Training Institutes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Handled training programs for working professionals to Freshers in the field of programming</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Handled c++,  python trainings for professionals from TCS, Infosys,  Infenera</w:t>
      </w:r>
      <w:r w:rsidDel="00000000" w:rsidR="00000000" w:rsidRPr="00000000">
        <w:rPr>
          <w:rFonts w:ascii="Times New Roman" w:cs="Times New Roman" w:eastAsia="Times New Roman" w:hAnsi="Times New Roman"/>
          <w:rtl w:val="0"/>
        </w:rPr>
        <w:t xml:space="preserve">,Wipro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Content Development for various Training institutes/Platforms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144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Consultation for technical troubleshooting</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14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Consultant to organizations Boston Institute of Analytics,Great Learning,,Indian Institute of Embedded systems,Spectrum,3RI Technologies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pStyle w:val="Heading2"/>
        <w:keepNext w:val="0"/>
        <w:keepLines w:val="0"/>
        <w:rPr>
          <w:rFonts w:ascii="Times New Roman" w:cs="Times New Roman" w:eastAsia="Times New Roman" w:hAnsi="Times New Roman"/>
          <w:sz w:val="28"/>
          <w:szCs w:val="28"/>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B">
      <w:pPr>
        <w:pStyle w:val="Heading2"/>
        <w:keepNext w:val="0"/>
        <w:keepLines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pStyle w:val="Heading2"/>
        <w:keepNext w:val="0"/>
        <w:keepLines w:val="0"/>
        <w:rPr>
          <w:b w:val="0"/>
          <w:i w:val="1"/>
          <w:color w:val="666666"/>
        </w:rPr>
      </w:pPr>
      <w:r w:rsidDel="00000000" w:rsidR="00000000" w:rsidRPr="00000000">
        <w:rPr>
          <w:rFonts w:ascii="Times New Roman" w:cs="Times New Roman" w:eastAsia="Times New Roman" w:hAnsi="Times New Roman"/>
          <w:sz w:val="28"/>
          <w:szCs w:val="28"/>
          <w:rtl w:val="0"/>
        </w:rPr>
        <w:t xml:space="preserve">Cranes Software International Limited (Varsity Division) </w:t>
      </w:r>
      <w:r w:rsidDel="00000000" w:rsidR="00000000" w:rsidRPr="00000000">
        <w:rPr>
          <w:rtl w:val="0"/>
        </w:rPr>
        <w:t xml:space="preserve">Bengaluru</w:t>
      </w:r>
      <w:r w:rsidDel="00000000" w:rsidR="00000000" w:rsidRPr="00000000">
        <w:rPr>
          <w:b w:val="0"/>
          <w:i w:val="1"/>
          <w:color w:val="666666"/>
          <w:rtl w:val="0"/>
        </w:rPr>
        <w:t xml:space="preserve"> – Technical Trainer-Software Engineer Faculty</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b w:val="1"/>
        </w:rPr>
      </w:pPr>
      <w:r w:rsidDel="00000000" w:rsidR="00000000" w:rsidRPr="00000000">
        <w:rPr>
          <w:color w:val="666666"/>
          <w:sz w:val="20"/>
          <w:szCs w:val="20"/>
          <w:rtl w:val="0"/>
        </w:rPr>
        <w:t xml:space="preserve">NOVEMBER 2016 - JUNE 2019</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Supervised a team of five employees for delivering online courses for students as well as working professionals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Trained and mentored new personnel hired to fulfill various roles. </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quality of program development for trainees.</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Selected curriculum and developed lesson plans to educate employees on programming languages C, Data structure, C++ and MATLAB with Simulink</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Trained corporate candidates from various MNC’s Wipro, Infinera, Autoliv</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Delivered technical lectures at various Engineering Colleges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Developed effective training manuals, modules and teaching aids.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 cross-functional training for external and internal clients and created all training materials and exams.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Served as point-of-contact for project management staff for various student projects </w:t>
      </w:r>
    </w:p>
    <w:p w:rsidR="00000000" w:rsidDel="00000000" w:rsidP="00000000" w:rsidRDefault="00000000" w:rsidRPr="00000000" w14:paraId="00000027">
      <w:pPr>
        <w:pStyle w:val="Heading1"/>
        <w:keepNext w:val="0"/>
        <w:keepLines w:val="0"/>
        <w:rPr/>
      </w:pPr>
      <w:bookmarkStart w:colFirst="0" w:colLast="0" w:name="_heading=h.4d34og8" w:id="8"/>
      <w:bookmarkEnd w:id="8"/>
      <w:r w:rsidDel="00000000" w:rsidR="00000000" w:rsidRPr="00000000">
        <w:rPr>
          <w:rtl w:val="0"/>
        </w:rPr>
      </w:r>
    </w:p>
    <w:p w:rsidR="00000000" w:rsidDel="00000000" w:rsidP="00000000" w:rsidRDefault="00000000" w:rsidRPr="00000000" w14:paraId="00000028">
      <w:pPr>
        <w:pStyle w:val="Heading1"/>
        <w:keepNext w:val="0"/>
        <w:keepLines w:val="0"/>
        <w:rPr/>
      </w:pPr>
      <w:r w:rsidDel="00000000" w:rsidR="00000000" w:rsidRPr="00000000">
        <w:rPr>
          <w:rtl w:val="0"/>
        </w:rPr>
        <w:t xml:space="preserve">ACHIEVEMENTS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Published an article on Support Vector Machine (SVM) algorithm  at ‘Geeks for Geeks’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Published the journal 'Segmentation and Volume Measurement of Uterine Fibroid on MRI images' with Research Gate</w:t>
      </w:r>
    </w:p>
    <w:p w:rsidR="00000000" w:rsidDel="00000000" w:rsidP="00000000" w:rsidRDefault="00000000" w:rsidRPr="00000000" w14:paraId="0000002C">
      <w:pPr>
        <w:numPr>
          <w:ilvl w:val="0"/>
          <w:numId w:val="3"/>
        </w:numPr>
        <w:spacing w:after="120" w:before="0" w:line="360" w:lineRule="auto"/>
        <w:ind w:left="720" w:right="411"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YouTuber : Channel “Tutefulcrum”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paper at “IEEE International Conference on Research and Development Prospects On Engineering and Technology-2013” (ICRDPET 2013) </w:t>
      </w:r>
    </w:p>
    <w:p w:rsidR="00000000" w:rsidDel="00000000" w:rsidP="00000000" w:rsidRDefault="00000000" w:rsidRPr="00000000" w14:paraId="0000002E">
      <w:pPr>
        <w:numPr>
          <w:ilvl w:val="0"/>
          <w:numId w:val="3"/>
        </w:numPr>
        <w:spacing w:after="120" w:before="0" w:line="360" w:lineRule="auto"/>
        <w:ind w:left="720" w:right="4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paper at “International Conference on Innovations in Intelligent Instrumentation Optimization (ICIIIOS’13)”</w:t>
      </w:r>
    </w:p>
    <w:p w:rsidR="00000000" w:rsidDel="00000000" w:rsidP="00000000" w:rsidRDefault="00000000" w:rsidRPr="00000000" w14:paraId="0000002F">
      <w:pPr>
        <w:numPr>
          <w:ilvl w:val="0"/>
          <w:numId w:val="3"/>
        </w:numPr>
        <w:spacing w:after="120" w:before="0" w:line="360" w:lineRule="auto"/>
        <w:ind w:left="720" w:right="411"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Presented paper at “International conference on Innovations in Communication Information and Computing”</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Received 'Outstanding Performer' award from Cranes Software</w:t>
      </w:r>
    </w:p>
    <w:p w:rsidR="00000000" w:rsidDel="00000000" w:rsidP="00000000" w:rsidRDefault="00000000" w:rsidRPr="00000000" w14:paraId="00000031">
      <w:pPr>
        <w:numPr>
          <w:ilvl w:val="0"/>
          <w:numId w:val="3"/>
        </w:numPr>
        <w:spacing w:after="120" w:before="0" w:line="360" w:lineRule="auto"/>
        <w:ind w:left="720" w:right="411"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District Level Winner-Working Model (Math Fair 2002 &amp; 2004)</w:t>
      </w:r>
      <w:r w:rsidDel="00000000" w:rsidR="00000000" w:rsidRPr="00000000">
        <w:rPr>
          <w:rtl w:val="0"/>
        </w:rPr>
      </w:r>
    </w:p>
    <w:p w:rsidR="00000000" w:rsidDel="00000000" w:rsidP="00000000" w:rsidRDefault="00000000" w:rsidRPr="00000000" w14:paraId="00000032">
      <w:pPr>
        <w:numPr>
          <w:ilvl w:val="0"/>
          <w:numId w:val="3"/>
        </w:numPr>
        <w:spacing w:after="120" w:before="0" w:line="360" w:lineRule="auto"/>
        <w:ind w:left="720" w:right="411" w:hanging="36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Winner in Arts competitions at school and college levels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b w:val="1"/>
          <w:color w:val="00ab44"/>
          <w:sz w:val="28"/>
          <w:szCs w:val="2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b w:val="1"/>
          <w:color w:val="00ab44"/>
          <w:sz w:val="28"/>
          <w:szCs w:val="28"/>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b w:val="1"/>
          <w:color w:val="00ab44"/>
          <w:sz w:val="28"/>
          <w:szCs w:val="28"/>
        </w:rPr>
      </w:pPr>
      <w:r w:rsidDel="00000000" w:rsidR="00000000" w:rsidRPr="00000000">
        <w:rPr>
          <w:b w:val="1"/>
          <w:color w:val="00ab44"/>
          <w:sz w:val="28"/>
          <w:szCs w:val="28"/>
          <w:rtl w:val="0"/>
        </w:rPr>
        <w:t xml:space="preserve">EDUCATION</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PhD in Data Science: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4"/>
          <w:szCs w:val="24"/>
          <w:rtl w:val="0"/>
        </w:rPr>
        <w:t xml:space="preserve">pursuing from Christ University Bengaluru.</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PGP in Artificial Intelligence &amp; Machine Learning:</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4"/>
          <w:szCs w:val="24"/>
          <w:rtl w:val="0"/>
        </w:rPr>
        <w:t xml:space="preserve">from Great Learning in 2021 with Excelent Grade.</w:t>
      </w:r>
    </w:p>
    <w:p w:rsidR="00000000" w:rsidDel="00000000" w:rsidP="00000000" w:rsidRDefault="00000000" w:rsidRPr="00000000" w14:paraId="00000038">
      <w:pPr>
        <w:rPr>
          <w:rFonts w:ascii="Times New Roman" w:cs="Times New Roman" w:eastAsia="Times New Roman" w:hAnsi="Times New Roman"/>
          <w:color w:val="4f81bd"/>
          <w:sz w:val="24"/>
          <w:szCs w:val="24"/>
        </w:rPr>
      </w:pPr>
      <w:r w:rsidDel="00000000" w:rsidR="00000000" w:rsidRPr="00000000">
        <w:rPr>
          <w:rFonts w:ascii="Times New Roman" w:cs="Times New Roman" w:eastAsia="Times New Roman" w:hAnsi="Times New Roman"/>
          <w:b w:val="1"/>
          <w:color w:val="000000"/>
          <w:sz w:val="24"/>
          <w:szCs w:val="24"/>
          <w:rtl w:val="0"/>
        </w:rPr>
        <w:t xml:space="preserve">M.Tech : VLSI DESIGN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4f81b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from</w:t>
      </w:r>
      <w:r w:rsidDel="00000000" w:rsidR="00000000" w:rsidRPr="00000000">
        <w:rPr>
          <w:rFonts w:ascii="Times New Roman" w:cs="Times New Roman" w:eastAsia="Times New Roman" w:hAnsi="Times New Roman"/>
          <w:color w:val="4f81b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K.S.Rangasamy College of  Technology  in 2013 with CGPA 7.6</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B.Tech :  Electronics And Communication Engineering ,</w:t>
      </w:r>
      <w:r w:rsidDel="00000000" w:rsidR="00000000" w:rsidRPr="00000000">
        <w:rPr>
          <w:rFonts w:ascii="Times New Roman" w:cs="Times New Roman" w:eastAsia="Times New Roman" w:hAnsi="Times New Roman"/>
          <w:sz w:val="24"/>
          <w:szCs w:val="24"/>
          <w:rtl w:val="0"/>
        </w:rPr>
        <w:t xml:space="preserve"> from</w:t>
      </w:r>
      <w:r w:rsidDel="00000000" w:rsidR="00000000" w:rsidRPr="00000000">
        <w:rPr>
          <w:rFonts w:ascii="Times New Roman" w:cs="Times New Roman" w:eastAsia="Times New Roman" w:hAnsi="Times New Roman"/>
          <w:color w:val="4f81b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College of Engineering Thalassery,  in 2011 with 67%</w:t>
      </w:r>
    </w:p>
    <w:p w:rsidR="00000000" w:rsidDel="00000000" w:rsidP="00000000" w:rsidRDefault="00000000" w:rsidRPr="00000000" w14:paraId="0000003A">
      <w:pPr>
        <w:rPr>
          <w:rFonts w:ascii="Times New Roman" w:cs="Times New Roman" w:eastAsia="Times New Roman" w:hAnsi="Times New Roman"/>
          <w:color w:val="4f81bd"/>
          <w:sz w:val="24"/>
          <w:szCs w:val="24"/>
        </w:rPr>
      </w:pPr>
      <w:r w:rsidDel="00000000" w:rsidR="00000000" w:rsidRPr="00000000">
        <w:rPr>
          <w:rFonts w:ascii="Times New Roman" w:cs="Times New Roman" w:eastAsia="Times New Roman" w:hAnsi="Times New Roman"/>
          <w:b w:val="1"/>
          <w:sz w:val="24"/>
          <w:szCs w:val="24"/>
          <w:rtl w:val="0"/>
        </w:rPr>
        <w:t xml:space="preserve">Higher Secondary:</w:t>
      </w:r>
      <w:r w:rsidDel="00000000" w:rsidR="00000000" w:rsidRPr="00000000">
        <w:rPr>
          <w:rFonts w:ascii="Times New Roman" w:cs="Times New Roman" w:eastAsia="Times New Roman" w:hAnsi="Times New Roman"/>
          <w:sz w:val="24"/>
          <w:szCs w:val="24"/>
          <w:rtl w:val="0"/>
        </w:rPr>
        <w:t xml:space="preserve">  from Kerala Board of Higher Secondary Education in 2006 with 82.6%</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SSLC :</w:t>
      </w:r>
      <w:r w:rsidDel="00000000" w:rsidR="00000000" w:rsidRPr="00000000">
        <w:rPr>
          <w:rFonts w:ascii="Times New Roman" w:cs="Times New Roman" w:eastAsia="Times New Roman" w:hAnsi="Times New Roman"/>
          <w:sz w:val="24"/>
          <w:szCs w:val="24"/>
          <w:rtl w:val="0"/>
        </w:rPr>
        <w:t xml:space="preserve">  from Kerala State Board in 2004 with 84.3%</w:t>
      </w:r>
    </w:p>
    <w:p w:rsidR="00000000" w:rsidDel="00000000" w:rsidP="00000000" w:rsidRDefault="00000000" w:rsidRPr="00000000" w14:paraId="0000003C">
      <w:pPr>
        <w:rPr>
          <w:rFonts w:ascii="Times New Roman" w:cs="Times New Roman" w:eastAsia="Times New Roman" w:hAnsi="Times New Roman"/>
          <w:color w:val="4f81bd"/>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pPr>
      <w:r w:rsidDel="00000000" w:rsidR="00000000" w:rsidRPr="00000000">
        <w:rPr>
          <w:b w:val="1"/>
          <w:color w:val="00ab44"/>
          <w:sz w:val="28"/>
          <w:szCs w:val="28"/>
          <w:rtl w:val="0"/>
        </w:rPr>
        <w:t xml:space="preserve">PERSONAL INFORMATION</w:t>
      </w:r>
      <w:r w:rsidDel="00000000" w:rsidR="00000000" w:rsidRPr="00000000">
        <w:rPr>
          <w:rtl w:val="0"/>
        </w:rPr>
      </w:r>
    </w:p>
    <w:p w:rsidR="00000000" w:rsidDel="00000000" w:rsidP="00000000" w:rsidRDefault="00000000" w:rsidRPr="00000000" w14:paraId="0000003E">
      <w:pPr>
        <w:spacing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w:t>
        <w:tab/>
        <w:t xml:space="preserve">22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May 1988</w:t>
      </w:r>
    </w:p>
    <w:p w:rsidR="00000000" w:rsidDel="00000000" w:rsidP="00000000" w:rsidRDefault="00000000" w:rsidRPr="00000000" w14:paraId="0000003F">
      <w:pPr>
        <w:spacing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Languages Known: English, Hindi, Malayalam and Tamil</w:t>
      </w:r>
    </w:p>
    <w:p w:rsidR="00000000" w:rsidDel="00000000" w:rsidP="00000000" w:rsidRDefault="00000000" w:rsidRPr="00000000" w14:paraId="00000040">
      <w:pPr>
        <w:spacing w:before="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Marital Status : Married</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5840" w:w="12240" w:orient="portrait"/>
      <w:pgMar w:bottom="720" w:top="720" w:left="1440" w:right="1353" w:header="14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center"/>
      <w:rPr>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400" w:lineRule="auto"/>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rPr/>
    </w:pPr>
    <w:r w:rsidDel="00000000" w:rsidR="00000000" w:rsidRPr="00000000">
      <w:rPr/>
      <w:drawing>
        <wp:inline distB="114300" distT="114300" distL="114300" distR="114300">
          <wp:extent cx="5943600" cy="635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b w:val="1"/>
      <w:color w:val="00ab44"/>
      <w:sz w:val="28"/>
      <w:szCs w:val="28"/>
    </w:rPr>
  </w:style>
  <w:style w:type="paragraph" w:styleId="Heading2">
    <w:name w:val="heading 2"/>
    <w:basedOn w:val="Normal"/>
    <w:next w:val="Normal"/>
    <w:pPr>
      <w:keepNext w:val="1"/>
      <w:keepLines w:val="1"/>
      <w:spacing w:before="200" w:line="240" w:lineRule="auto"/>
    </w:pPr>
    <w:rPr>
      <w:b w:val="1"/>
      <w:color w:val="353744"/>
      <w:sz w:val="24"/>
      <w:szCs w:val="24"/>
    </w:rPr>
  </w:style>
  <w:style w:type="paragraph" w:styleId="Heading3">
    <w:name w:val="heading 3"/>
    <w:basedOn w:val="Normal"/>
    <w:next w:val="Normal"/>
    <w:pPr>
      <w:keepNext w:val="1"/>
      <w:keepLines w:val="1"/>
      <w:spacing w:before="200" w:line="240" w:lineRule="auto"/>
    </w:pPr>
    <w:rPr>
      <w:b w:val="1"/>
      <w:color w:val="35374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before="120" w:line="240" w:lineRule="auto"/>
    </w:pPr>
    <w:rPr>
      <w:color w:val="353744"/>
      <w:sz w:val="60"/>
      <w:szCs w:val="60"/>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200" w:before="480" w:line="240" w:lineRule="auto"/>
      <w:outlineLvl w:val="0"/>
    </w:pPr>
    <w:rPr>
      <w:b w:val="1"/>
      <w:color w:val="00ab44"/>
      <w:sz w:val="28"/>
      <w:szCs w:val="28"/>
    </w:rPr>
  </w:style>
  <w:style w:type="paragraph" w:styleId="Heading2">
    <w:name w:val="heading 2"/>
    <w:basedOn w:val="Normal"/>
    <w:next w:val="Normal"/>
    <w:uiPriority w:val="9"/>
    <w:unhideWhenUsed w:val="1"/>
    <w:qFormat w:val="1"/>
    <w:pPr>
      <w:keepNext w:val="1"/>
      <w:keepLines w:val="1"/>
      <w:spacing w:before="200" w:line="240" w:lineRule="auto"/>
      <w:outlineLvl w:val="1"/>
    </w:pPr>
    <w:rPr>
      <w:b w:val="1"/>
      <w:color w:val="353744"/>
      <w:sz w:val="24"/>
      <w:szCs w:val="24"/>
    </w:rPr>
  </w:style>
  <w:style w:type="paragraph" w:styleId="Heading3">
    <w:name w:val="heading 3"/>
    <w:basedOn w:val="Normal"/>
    <w:next w:val="Normal"/>
    <w:uiPriority w:val="9"/>
    <w:semiHidden w:val="1"/>
    <w:unhideWhenUsed w:val="1"/>
    <w:qFormat w:val="1"/>
    <w:pPr>
      <w:keepNext w:val="1"/>
      <w:keepLines w:val="1"/>
      <w:spacing w:before="200" w:line="240" w:lineRule="auto"/>
      <w:outlineLvl w:val="2"/>
    </w:pPr>
    <w:rPr>
      <w:b w:val="1"/>
      <w:color w:val="353744"/>
    </w:rPr>
  </w:style>
  <w:style w:type="paragraph" w:styleId="Heading4">
    <w:name w:val="heading 4"/>
    <w:basedOn w:val="Normal"/>
    <w:next w:val="Normal"/>
    <w:uiPriority w:val="9"/>
    <w:unhideWhenUsed w:val="1"/>
    <w:qFormat w:val="1"/>
    <w:pPr>
      <w:keepNext w:val="1"/>
      <w:keepLines w:val="1"/>
      <w:spacing w:before="160"/>
      <w:outlineLvl w:val="3"/>
    </w:pPr>
    <w:rPr>
      <w:rFonts w:ascii="Trebuchet MS" w:cs="Trebuchet MS" w:eastAsia="Trebuchet MS" w:hAnsi="Trebuchet MS"/>
      <w:color w:val="666666"/>
      <w:u w:val="single"/>
    </w:rPr>
  </w:style>
  <w:style w:type="paragraph" w:styleId="Heading5">
    <w:name w:val="heading 5"/>
    <w:basedOn w:val="Normal"/>
    <w:next w:val="Normal"/>
    <w:uiPriority w:val="9"/>
    <w:semiHidden w:val="1"/>
    <w:unhideWhenUsed w:val="1"/>
    <w:qFormat w:val="1"/>
    <w:pPr>
      <w:keepNext w:val="1"/>
      <w:keepLines w:val="1"/>
      <w:spacing w:before="160"/>
      <w:outlineLvl w:val="4"/>
    </w:pPr>
    <w:rPr>
      <w:rFonts w:ascii="Trebuchet MS" w:cs="Trebuchet MS" w:eastAsia="Trebuchet MS" w:hAnsi="Trebuchet MS"/>
      <w:color w:val="666666"/>
    </w:rPr>
  </w:style>
  <w:style w:type="paragraph" w:styleId="Heading6">
    <w:name w:val="heading 6"/>
    <w:basedOn w:val="Normal"/>
    <w:next w:val="Normal"/>
    <w:uiPriority w:val="9"/>
    <w:semiHidden w:val="1"/>
    <w:unhideWhenUsed w:val="1"/>
    <w:qFormat w:val="1"/>
    <w:pPr>
      <w:keepNext w:val="1"/>
      <w:keepLines w:val="1"/>
      <w:spacing w:before="160"/>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120" w:line="240" w:lineRule="auto"/>
    </w:pPr>
    <w:rPr>
      <w:color w:val="353744"/>
      <w:sz w:val="60"/>
      <w:szCs w:val="60"/>
    </w:rPr>
  </w:style>
  <w:style w:type="paragraph" w:styleId="Subtitle">
    <w:name w:val="Subtitle"/>
    <w:basedOn w:val="Normal"/>
    <w:next w:val="Normal"/>
    <w:uiPriority w:val="11"/>
    <w:qFormat w:val="1"/>
    <w:pPr>
      <w:keepNext w:val="1"/>
      <w:keepLines w:val="1"/>
      <w:spacing w:before="0" w:line="240" w:lineRule="auto"/>
    </w:pPr>
    <w:rPr>
      <w:color w:val="00ab44"/>
      <w:sz w:val="36"/>
      <w:szCs w:val="36"/>
    </w:rPr>
  </w:style>
  <w:style w:type="paragraph" w:styleId="Header">
    <w:name w:val="header"/>
    <w:basedOn w:val="Normal"/>
    <w:link w:val="HeaderChar"/>
    <w:uiPriority w:val="99"/>
    <w:unhideWhenUsed w:val="1"/>
    <w:rsid w:val="004714DC"/>
    <w:pPr>
      <w:tabs>
        <w:tab w:val="center" w:pos="4680"/>
        <w:tab w:val="right" w:pos="9360"/>
      </w:tabs>
      <w:spacing w:before="0" w:line="240" w:lineRule="auto"/>
    </w:pPr>
  </w:style>
  <w:style w:type="character" w:styleId="HeaderChar" w:customStyle="1">
    <w:name w:val="Header Char"/>
    <w:basedOn w:val="DefaultParagraphFont"/>
    <w:link w:val="Header"/>
    <w:uiPriority w:val="99"/>
    <w:rsid w:val="004714DC"/>
  </w:style>
  <w:style w:type="paragraph" w:styleId="Footer">
    <w:name w:val="footer"/>
    <w:basedOn w:val="Normal"/>
    <w:link w:val="FooterChar"/>
    <w:uiPriority w:val="99"/>
    <w:unhideWhenUsed w:val="1"/>
    <w:rsid w:val="004714DC"/>
    <w:pPr>
      <w:tabs>
        <w:tab w:val="center" w:pos="4680"/>
        <w:tab w:val="right" w:pos="9360"/>
      </w:tabs>
      <w:spacing w:before="0" w:line="240" w:lineRule="auto"/>
    </w:pPr>
  </w:style>
  <w:style w:type="character" w:styleId="FooterChar" w:customStyle="1">
    <w:name w:val="Footer Char"/>
    <w:basedOn w:val="DefaultParagraphFont"/>
    <w:link w:val="Footer"/>
    <w:uiPriority w:val="99"/>
    <w:rsid w:val="004714DC"/>
  </w:style>
  <w:style w:type="character" w:styleId="vanity-namedomain" w:customStyle="1">
    <w:name w:val="vanity-name__domain"/>
    <w:basedOn w:val="DefaultParagraphFont"/>
    <w:rsid w:val="005B2985"/>
  </w:style>
  <w:style w:type="character" w:styleId="vanity-namedisplay-name" w:customStyle="1">
    <w:name w:val="vanity-name__display-name"/>
    <w:basedOn w:val="DefaultParagraphFont"/>
    <w:rsid w:val="005B2985"/>
  </w:style>
  <w:style w:type="paragraph" w:styleId="ListParagraph">
    <w:name w:val="List Paragraph"/>
    <w:basedOn w:val="Normal"/>
    <w:uiPriority w:val="34"/>
    <w:qFormat w:val="1"/>
    <w:rsid w:val="00A62AFD"/>
    <w:pPr>
      <w:spacing w:after="160" w:before="0" w:line="256" w:lineRule="auto"/>
      <w:ind w:left="720"/>
      <w:contextualSpacing w:val="1"/>
    </w:pPr>
    <w:rPr>
      <w:rFonts w:asciiTheme="minorHAnsi" w:cstheme="minorBidi" w:eastAsiaTheme="minorHAnsi" w:hAnsiTheme="minorHAnsi"/>
      <w:lang w:eastAsia="en-US" w:val="en-US"/>
    </w:rPr>
  </w:style>
  <w:style w:type="paragraph" w:styleId="course-title" w:customStyle="1">
    <w:name w:val="course-title"/>
    <w:basedOn w:val="Normal"/>
    <w:rsid w:val="008A554A"/>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character" w:styleId="Strong">
    <w:name w:val="Strong"/>
    <w:basedOn w:val="DefaultParagraphFont"/>
    <w:uiPriority w:val="22"/>
    <w:qFormat w:val="1"/>
    <w:rsid w:val="008A554A"/>
    <w:rPr>
      <w:b w:val="1"/>
      <w:bCs w:val="1"/>
    </w:rPr>
  </w:style>
  <w:style w:type="paragraph" w:styleId="NormalWeb">
    <w:name w:val="Normal (Web)"/>
    <w:basedOn w:val="Normal"/>
    <w:uiPriority w:val="99"/>
    <w:semiHidden w:val="1"/>
    <w:unhideWhenUsed w:val="1"/>
    <w:rsid w:val="008A554A"/>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project-highlight" w:customStyle="1">
    <w:name w:val="project-highlight"/>
    <w:basedOn w:val="Normal"/>
    <w:rsid w:val="008A554A"/>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character" w:styleId="Hyperlink">
    <w:name w:val="Hyperlink"/>
    <w:basedOn w:val="DefaultParagraphFont"/>
    <w:uiPriority w:val="99"/>
    <w:unhideWhenUsed w:val="1"/>
    <w:rsid w:val="006D481E"/>
    <w:rPr>
      <w:color w:val="0000ff" w:themeColor="hyperlink"/>
      <w:u w:val="single"/>
    </w:rPr>
  </w:style>
  <w:style w:type="character" w:styleId="UnresolvedMention">
    <w:name w:val="Unresolved Mention"/>
    <w:basedOn w:val="DefaultParagraphFont"/>
    <w:uiPriority w:val="99"/>
    <w:semiHidden w:val="1"/>
    <w:unhideWhenUsed w:val="1"/>
    <w:rsid w:val="006D481E"/>
    <w:rPr>
      <w:color w:val="605e5c"/>
      <w:shd w:color="auto" w:fill="e1dfdd" w:val="clear"/>
    </w:rPr>
  </w:style>
  <w:style w:type="paragraph" w:styleId="Subtitle">
    <w:name w:val="Subtitle"/>
    <w:basedOn w:val="Normal"/>
    <w:next w:val="Normal"/>
    <w:pPr>
      <w:keepNext w:val="1"/>
      <w:keepLines w:val="1"/>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nkedin.com/in/aswathi-sasidharan-7473642b"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z5Am8HkR1YKhfnH9qoqaj1IGlw==">AMUW2mXjFMkN2P8csF9CBoVW9Ld5WYWvJHE/uQLTumOHGJzKCPrormNvl8sIykf0XHyguUOFlD1kniv9zfzYnKN8yP3X0fWfczCASZ1qu9DL8PVZExpfppD2+abOU45Qb2rJqMkKaKGf408sFEUjsn7L0DRRblDwieeCEfyqVlsqBy3Xmq9dVGH6LCzJFvhZlg8uwzu4ylVKGwf6RQ3Vq0WZ0a2CQzXOTgmyRKN82P9TnGSMJ85h/U0=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2022-04-07T11:32:00Z</dcterms:created>
  <dc:creator>asus</dc:creator>
</cp:coreProperties>
</file>